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ED17C" w14:textId="77777777" w:rsidR="00CB511D" w:rsidRDefault="00CB511D" w:rsidP="00CB511D"/>
    <w:p w14:paraId="2D473CF1" w14:textId="77777777" w:rsidR="00CB511D" w:rsidRDefault="00586EC0" w:rsidP="00B11B7C">
      <w:pPr>
        <w:jc w:val="center"/>
      </w:pPr>
      <w:r>
        <w:rPr>
          <w:sz w:val="28"/>
          <w:szCs w:val="28"/>
        </w:rPr>
        <w:t>Направление информации на сайт</w:t>
      </w:r>
    </w:p>
    <w:p w14:paraId="20F9BA8D" w14:textId="77777777" w:rsidR="00CB511D" w:rsidRPr="00CB511D" w:rsidRDefault="00CB511D" w:rsidP="00CB511D"/>
    <w:p w14:paraId="27767443" w14:textId="77777777" w:rsidR="00B11B7C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Адрес приема предложений и (или) замечаний: </w:t>
      </w:r>
      <w:r w:rsidRPr="00CB511D">
        <w:rPr>
          <w:b/>
          <w:sz w:val="28"/>
          <w:szCs w:val="28"/>
        </w:rPr>
        <w:br/>
      </w:r>
      <w:proofErr w:type="spellStart"/>
      <w:r w:rsidRPr="00E20F88">
        <w:rPr>
          <w:sz w:val="28"/>
          <w:szCs w:val="28"/>
        </w:rPr>
        <w:t>e-mail</w:t>
      </w:r>
      <w:proofErr w:type="spellEnd"/>
      <w:r w:rsidRPr="00E20F88">
        <w:rPr>
          <w:sz w:val="28"/>
          <w:szCs w:val="28"/>
        </w:rPr>
        <w:t>:</w:t>
      </w:r>
      <w:r w:rsidRPr="00B11B7C">
        <w:rPr>
          <w:sz w:val="28"/>
          <w:szCs w:val="28"/>
        </w:rPr>
        <w:t xml:space="preserve"> </w:t>
      </w:r>
      <w:hyperlink r:id="rId5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14:paraId="0656FB4C" w14:textId="77777777" w:rsidR="00CB511D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 </w:t>
      </w:r>
      <w:r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Отдел </w:t>
      </w:r>
      <w:r w:rsidR="00E20F88">
        <w:rPr>
          <w:sz w:val="28"/>
          <w:szCs w:val="28"/>
        </w:rPr>
        <w:t xml:space="preserve">экономического развития 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</w:t>
      </w:r>
      <w:r w:rsidRPr="00CB511D">
        <w:rPr>
          <w:sz w:val="28"/>
          <w:szCs w:val="28"/>
        </w:rPr>
        <w:t xml:space="preserve"> муниципального </w:t>
      </w:r>
      <w:r w:rsidR="00D718BE">
        <w:rPr>
          <w:sz w:val="28"/>
          <w:szCs w:val="28"/>
        </w:rPr>
        <w:t>округа</w:t>
      </w:r>
      <w:r w:rsidRPr="00CB511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</w:t>
      </w:r>
    </w:p>
    <w:p w14:paraId="51F334A0" w14:textId="54635C6E" w:rsidR="00CB511D" w:rsidRPr="00CB511D" w:rsidRDefault="00CB511D" w:rsidP="00EB3EEC">
      <w:pPr>
        <w:pStyle w:val="a6"/>
        <w:rPr>
          <w:sz w:val="28"/>
          <w:szCs w:val="28"/>
        </w:rPr>
      </w:pPr>
      <w:r w:rsidRPr="00CB511D">
        <w:rPr>
          <w:sz w:val="28"/>
          <w:szCs w:val="28"/>
        </w:rPr>
        <w:t>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</w:t>
      </w:r>
      <w:r w:rsidR="002A3939">
        <w:rPr>
          <w:sz w:val="28"/>
          <w:szCs w:val="28"/>
        </w:rPr>
        <w:t>Теренина Елена</w:t>
      </w:r>
      <w:r w:rsidR="00B11B7C">
        <w:rPr>
          <w:sz w:val="28"/>
          <w:szCs w:val="28"/>
        </w:rPr>
        <w:t xml:space="preserve"> Александровна</w:t>
      </w:r>
    </w:p>
    <w:p w14:paraId="7A36C9CB" w14:textId="548FD5B3" w:rsidR="00CB511D" w:rsidRPr="00CB511D" w:rsidRDefault="00CB511D" w:rsidP="00EB3EEC">
      <w:pPr>
        <w:pStyle w:val="a6"/>
        <w:rPr>
          <w:b/>
          <w:sz w:val="28"/>
          <w:szCs w:val="28"/>
        </w:rPr>
      </w:pPr>
      <w:r w:rsidRPr="00CB511D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  <w:r w:rsidRPr="00CB511D">
        <w:rPr>
          <w:sz w:val="28"/>
          <w:szCs w:val="28"/>
        </w:rPr>
        <w:t> </w:t>
      </w:r>
      <w:r w:rsidRPr="00CB511D">
        <w:rPr>
          <w:sz w:val="28"/>
          <w:szCs w:val="28"/>
        </w:rPr>
        <w:br/>
      </w:r>
      <w:r w:rsidR="002A3939">
        <w:rPr>
          <w:color w:val="000000" w:themeColor="text1"/>
          <w:sz w:val="28"/>
          <w:szCs w:val="28"/>
        </w:rPr>
        <w:t>29</w:t>
      </w:r>
      <w:r w:rsidR="00D916F6" w:rsidRPr="006C2ECD">
        <w:rPr>
          <w:color w:val="000000" w:themeColor="text1"/>
          <w:sz w:val="28"/>
          <w:szCs w:val="28"/>
        </w:rPr>
        <w:t>.</w:t>
      </w:r>
      <w:r w:rsidR="0080608A" w:rsidRPr="006C2ECD">
        <w:rPr>
          <w:color w:val="000000" w:themeColor="text1"/>
          <w:sz w:val="28"/>
          <w:szCs w:val="28"/>
        </w:rPr>
        <w:t>0</w:t>
      </w:r>
      <w:r w:rsidR="002A3939">
        <w:rPr>
          <w:color w:val="000000" w:themeColor="text1"/>
          <w:sz w:val="28"/>
          <w:szCs w:val="28"/>
        </w:rPr>
        <w:t>8</w:t>
      </w:r>
      <w:r w:rsidR="00EB1F72" w:rsidRPr="006C2ECD">
        <w:rPr>
          <w:color w:val="000000" w:themeColor="text1"/>
          <w:sz w:val="28"/>
          <w:szCs w:val="28"/>
        </w:rPr>
        <w:t>.202</w:t>
      </w:r>
      <w:r w:rsidR="00EB39EB" w:rsidRPr="006C2ECD">
        <w:rPr>
          <w:color w:val="000000" w:themeColor="text1"/>
          <w:sz w:val="28"/>
          <w:szCs w:val="28"/>
        </w:rPr>
        <w:t>4</w:t>
      </w:r>
      <w:r w:rsidRPr="006C2ECD">
        <w:rPr>
          <w:color w:val="000000" w:themeColor="text1"/>
          <w:sz w:val="28"/>
          <w:szCs w:val="28"/>
        </w:rPr>
        <w:br/>
      </w:r>
      <w:r w:rsidRPr="006C2ECD">
        <w:rPr>
          <w:b/>
          <w:color w:val="000000" w:themeColor="text1"/>
          <w:sz w:val="28"/>
          <w:szCs w:val="28"/>
        </w:rPr>
        <w:t>Дата окончания приема предложений и (или) замечаний по проекту нормативного правового акта: </w:t>
      </w:r>
      <w:r w:rsidRPr="006C2ECD">
        <w:rPr>
          <w:b/>
          <w:color w:val="000000" w:themeColor="text1"/>
          <w:sz w:val="28"/>
          <w:szCs w:val="28"/>
        </w:rPr>
        <w:br/>
      </w:r>
      <w:r w:rsidR="002A3939">
        <w:rPr>
          <w:color w:val="000000" w:themeColor="text1"/>
          <w:sz w:val="28"/>
          <w:szCs w:val="28"/>
        </w:rPr>
        <w:t>12</w:t>
      </w:r>
      <w:r w:rsidR="00D916F6" w:rsidRPr="006C2ECD">
        <w:rPr>
          <w:color w:val="000000" w:themeColor="text1"/>
          <w:sz w:val="28"/>
          <w:szCs w:val="28"/>
        </w:rPr>
        <w:t>.</w:t>
      </w:r>
      <w:r w:rsidR="0080608A" w:rsidRPr="006C2ECD">
        <w:rPr>
          <w:color w:val="000000" w:themeColor="text1"/>
          <w:sz w:val="28"/>
          <w:szCs w:val="28"/>
        </w:rPr>
        <w:t>0</w:t>
      </w:r>
      <w:r w:rsidR="002A3939">
        <w:rPr>
          <w:color w:val="000000" w:themeColor="text1"/>
          <w:sz w:val="28"/>
          <w:szCs w:val="28"/>
        </w:rPr>
        <w:t>9</w:t>
      </w:r>
      <w:r w:rsidR="00D718BE" w:rsidRPr="006C2ECD">
        <w:rPr>
          <w:color w:val="000000" w:themeColor="text1"/>
          <w:sz w:val="28"/>
          <w:szCs w:val="28"/>
        </w:rPr>
        <w:t>.202</w:t>
      </w:r>
      <w:r w:rsidR="00EB39EB" w:rsidRPr="006C2ECD">
        <w:rPr>
          <w:color w:val="000000" w:themeColor="text1"/>
          <w:sz w:val="28"/>
          <w:szCs w:val="28"/>
        </w:rPr>
        <w:t>4</w:t>
      </w:r>
      <w:r w:rsidRPr="00EB39EB">
        <w:rPr>
          <w:color w:val="FF0000"/>
          <w:sz w:val="28"/>
          <w:szCs w:val="28"/>
        </w:rPr>
        <w:br/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Документы: </w:t>
      </w:r>
    </w:p>
    <w:p w14:paraId="22E871A0" w14:textId="77777777" w:rsidR="00CB511D" w:rsidRPr="00CB511D" w:rsidRDefault="00CB511D" w:rsidP="00CB511D">
      <w:pPr>
        <w:pStyle w:val="a6"/>
        <w:rPr>
          <w:b/>
          <w:sz w:val="28"/>
          <w:szCs w:val="28"/>
        </w:rPr>
      </w:pPr>
    </w:p>
    <w:p w14:paraId="4A5BCAC9" w14:textId="77777777"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3E7F5BAF" w14:textId="77777777"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sectPr w:rsidR="00CB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0340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57B"/>
    <w:rsid w:val="00083D80"/>
    <w:rsid w:val="000C023D"/>
    <w:rsid w:val="00173F60"/>
    <w:rsid w:val="001743B5"/>
    <w:rsid w:val="00221A2A"/>
    <w:rsid w:val="00284E6F"/>
    <w:rsid w:val="002A3939"/>
    <w:rsid w:val="002D79A5"/>
    <w:rsid w:val="00315D05"/>
    <w:rsid w:val="00334CD2"/>
    <w:rsid w:val="003754F5"/>
    <w:rsid w:val="00586EC0"/>
    <w:rsid w:val="0064057B"/>
    <w:rsid w:val="00650A88"/>
    <w:rsid w:val="00685406"/>
    <w:rsid w:val="006A6DE0"/>
    <w:rsid w:val="006C2ECD"/>
    <w:rsid w:val="006D26F8"/>
    <w:rsid w:val="00720477"/>
    <w:rsid w:val="00744F91"/>
    <w:rsid w:val="0077312A"/>
    <w:rsid w:val="007F615B"/>
    <w:rsid w:val="0080608A"/>
    <w:rsid w:val="008A16C1"/>
    <w:rsid w:val="008E7C99"/>
    <w:rsid w:val="009E2832"/>
    <w:rsid w:val="00A3652B"/>
    <w:rsid w:val="00B11B7C"/>
    <w:rsid w:val="00B4586E"/>
    <w:rsid w:val="00BE5E3F"/>
    <w:rsid w:val="00C15F32"/>
    <w:rsid w:val="00CB511D"/>
    <w:rsid w:val="00D718BE"/>
    <w:rsid w:val="00D916F6"/>
    <w:rsid w:val="00DA797C"/>
    <w:rsid w:val="00E20F88"/>
    <w:rsid w:val="00EB1F72"/>
    <w:rsid w:val="00EB39EB"/>
    <w:rsid w:val="00EB3EEC"/>
    <w:rsid w:val="00F4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1DC68"/>
  <w15:docId w15:val="{C2262A63-8959-4AAE-92CE-F31F6A09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31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1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Метличева</cp:lastModifiedBy>
  <cp:revision>22</cp:revision>
  <cp:lastPrinted>2021-02-03T13:06:00Z</cp:lastPrinted>
  <dcterms:created xsi:type="dcterms:W3CDTF">2020-12-17T05:32:00Z</dcterms:created>
  <dcterms:modified xsi:type="dcterms:W3CDTF">2024-08-28T08:10:00Z</dcterms:modified>
</cp:coreProperties>
</file>